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98" w:rsidRPr="002D25FC" w:rsidRDefault="00E72798" w:rsidP="00E727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</w:rPr>
      </w:pPr>
      <w:r w:rsidRPr="002D25FC">
        <w:rPr>
          <w:rFonts w:ascii="Calibri" w:hAnsi="Calibri" w:cs="Calibri"/>
        </w:rPr>
        <w:t xml:space="preserve">ООО Центр молодежного и семейного отдыха </w:t>
      </w:r>
      <w:r w:rsidRPr="002D25FC">
        <w:rPr>
          <w:rFonts w:ascii="Calibri" w:hAnsi="Calibri" w:cs="Calibri"/>
          <w:b/>
        </w:rPr>
        <w:t>«Меридиан»</w:t>
      </w:r>
    </w:p>
    <w:p w:rsidR="00E72798" w:rsidRDefault="00E72798" w:rsidP="00E727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214004, </w:t>
      </w:r>
      <w:r>
        <w:rPr>
          <w:rFonts w:ascii="Calibri" w:hAnsi="Calibri" w:cs="Calibri"/>
          <w:sz w:val="18"/>
          <w:szCs w:val="18"/>
        </w:rPr>
        <w:t>г.Смоленск, ул. Октябрьской революции, д. 9, оф.507</w:t>
      </w:r>
    </w:p>
    <w:p w:rsidR="00E72798" w:rsidRPr="00722B03" w:rsidRDefault="00AB0AF2" w:rsidP="00E727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hyperlink r:id="rId4" w:history="1">
        <w:r w:rsidR="00E72798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www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E72798"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E72798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merid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E72798"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-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E72798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tour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E72798"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E72798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E72798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E72798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ru</w:t>
        </w:r>
      </w:hyperlink>
      <w:r w:rsidR="00E72798" w:rsidRPr="00722B03">
        <w:rPr>
          <w:rFonts w:ascii="Calibri" w:hAnsi="Calibri" w:cs="Calibri"/>
          <w:sz w:val="18"/>
          <w:szCs w:val="18"/>
        </w:rPr>
        <w:t xml:space="preserve">, </w:t>
      </w:r>
      <w:r w:rsidR="00E72798">
        <w:rPr>
          <w:rFonts w:ascii="Calibri" w:hAnsi="Calibri" w:cs="Calibri"/>
          <w:sz w:val="18"/>
          <w:szCs w:val="18"/>
          <w:lang w:val="en-US"/>
        </w:rPr>
        <w:t>meridtour</w:t>
      </w:r>
      <w:r w:rsidR="00E72798" w:rsidRPr="00722B03">
        <w:rPr>
          <w:rFonts w:ascii="Calibri" w:hAnsi="Calibri" w:cs="Calibri"/>
          <w:sz w:val="18"/>
          <w:szCs w:val="18"/>
        </w:rPr>
        <w:t>@</w:t>
      </w:r>
      <w:r w:rsidR="00E72798">
        <w:rPr>
          <w:rFonts w:ascii="Calibri" w:hAnsi="Calibri" w:cs="Calibri"/>
          <w:sz w:val="18"/>
          <w:szCs w:val="18"/>
          <w:lang w:val="en-US"/>
        </w:rPr>
        <w:t>mail</w:t>
      </w:r>
      <w:r w:rsidR="00E72798" w:rsidRPr="00722B03">
        <w:rPr>
          <w:rFonts w:ascii="Calibri" w:hAnsi="Calibri" w:cs="Calibri"/>
          <w:sz w:val="18"/>
          <w:szCs w:val="18"/>
        </w:rPr>
        <w:t>.</w:t>
      </w:r>
      <w:r w:rsidR="00E72798">
        <w:rPr>
          <w:rFonts w:ascii="Calibri" w:hAnsi="Calibri" w:cs="Calibri"/>
          <w:sz w:val="18"/>
          <w:szCs w:val="18"/>
          <w:lang w:val="en-US"/>
        </w:rPr>
        <w:t>ru</w:t>
      </w:r>
    </w:p>
    <w:p w:rsidR="00E72798" w:rsidRDefault="00E72798" w:rsidP="00E727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ИНН 6730055483,  </w:t>
      </w:r>
      <w:r w:rsidRPr="003E69B4">
        <w:rPr>
          <w:rFonts w:ascii="Calibri" w:hAnsi="Calibri" w:cs="Calibri"/>
          <w:b/>
        </w:rPr>
        <w:t>тел. (4812)  326659,  381701</w:t>
      </w:r>
      <w:r>
        <w:rPr>
          <w:rFonts w:ascii="Calibri" w:hAnsi="Calibri" w:cs="Calibri"/>
          <w:b/>
        </w:rPr>
        <w:t>, 8-904-365-88-55</w:t>
      </w:r>
    </w:p>
    <w:p w:rsidR="00E72798" w:rsidRPr="00E16F39" w:rsidRDefault="00E72798" w:rsidP="00E7279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>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</w:t>
      </w:r>
      <w:r w:rsidRPr="00722B03">
        <w:rPr>
          <w:rFonts w:ascii="Calibri" w:hAnsi="Calibri" w:cs="Calibri"/>
          <w:sz w:val="18"/>
          <w:szCs w:val="18"/>
        </w:rPr>
        <w:t>________</w:t>
      </w:r>
    </w:p>
    <w:p w:rsidR="00E72798" w:rsidRDefault="00E72798" w:rsidP="00E72798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Times New Roman CYR"/>
          <w:b/>
          <w:sz w:val="28"/>
          <w:szCs w:val="28"/>
        </w:rPr>
      </w:pPr>
    </w:p>
    <w:p w:rsidR="00E72798" w:rsidRDefault="00E72798" w:rsidP="00E72798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Demi" w:hAnsi="Franklin Gothic Demi" w:cs="Times New Roman CYR"/>
          <w:b/>
          <w:sz w:val="28"/>
          <w:szCs w:val="28"/>
        </w:rPr>
      </w:pPr>
    </w:p>
    <w:p w:rsidR="007314AB" w:rsidRPr="00E72798" w:rsidRDefault="00E72798" w:rsidP="00E72798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Demi" w:hAnsi="Franklin Gothic Demi" w:cs="Times New Roman CYR"/>
          <w:b/>
          <w:sz w:val="28"/>
          <w:szCs w:val="28"/>
        </w:rPr>
      </w:pPr>
      <w:r>
        <w:rPr>
          <w:rFonts w:ascii="Franklin Gothic Demi" w:hAnsi="Franklin Gothic Demi" w:cs="Times New Roman CYR"/>
          <w:b/>
          <w:sz w:val="28"/>
          <w:szCs w:val="28"/>
        </w:rPr>
        <w:t>СРЕДНЕВЕКОВЫЕ</w:t>
      </w:r>
      <w:r w:rsidRPr="00E72798">
        <w:rPr>
          <w:rFonts w:ascii="Franklin Gothic Demi" w:hAnsi="Franklin Gothic Demi" w:cs="Times New Roman CYR"/>
          <w:b/>
          <w:sz w:val="28"/>
          <w:szCs w:val="28"/>
        </w:rPr>
        <w:t xml:space="preserve"> ЗАМКИ ЗАПАДНОЙ </w:t>
      </w:r>
      <w:r w:rsidR="00DF720F" w:rsidRPr="00E72798">
        <w:rPr>
          <w:rFonts w:ascii="Franklin Gothic Demi" w:hAnsi="Franklin Gothic Demi" w:cs="Times New Roman CYR"/>
          <w:b/>
          <w:sz w:val="28"/>
          <w:szCs w:val="28"/>
        </w:rPr>
        <w:t xml:space="preserve"> </w:t>
      </w:r>
      <w:r w:rsidR="00060493" w:rsidRPr="00E72798">
        <w:rPr>
          <w:rFonts w:ascii="Franklin Gothic Demi" w:hAnsi="Franklin Gothic Demi" w:cs="Times New Roman CYR"/>
          <w:b/>
          <w:sz w:val="28"/>
          <w:szCs w:val="28"/>
        </w:rPr>
        <w:t>БЕЛОРУССИИ</w:t>
      </w:r>
    </w:p>
    <w:p w:rsidR="00060493" w:rsidRPr="00060493" w:rsidRDefault="00060493" w:rsidP="00E7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60493">
        <w:rPr>
          <w:rFonts w:ascii="Times New Roman CYR" w:hAnsi="Times New Roman CYR" w:cs="Times New Roman CYR"/>
          <w:b/>
          <w:sz w:val="28"/>
          <w:szCs w:val="28"/>
        </w:rPr>
        <w:t>(Минск – Несвиж –</w:t>
      </w:r>
      <w:r w:rsidR="00E7279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60493">
        <w:rPr>
          <w:rFonts w:ascii="Times New Roman CYR" w:hAnsi="Times New Roman CYR" w:cs="Times New Roman CYR"/>
          <w:b/>
          <w:sz w:val="28"/>
          <w:szCs w:val="28"/>
        </w:rPr>
        <w:t>Мир)</w:t>
      </w:r>
    </w:p>
    <w:p w:rsidR="007314AB" w:rsidRDefault="007314AB" w:rsidP="00E7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E72798">
        <w:rPr>
          <w:rFonts w:ascii="Times New Roman CYR" w:hAnsi="Times New Roman CYR" w:cs="Times New Roman CYR"/>
          <w:bCs/>
          <w:sz w:val="24"/>
          <w:szCs w:val="24"/>
        </w:rPr>
        <w:t>2 дня / 1 ночлег</w:t>
      </w:r>
    </w:p>
    <w:p w:rsidR="00E726D3" w:rsidRDefault="00E726D3" w:rsidP="00E7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E726D3" w:rsidRDefault="00E726D3" w:rsidP="00E726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</w:t>
      </w:r>
      <w:r w:rsidR="00C07473">
        <w:rPr>
          <w:rFonts w:ascii="Times New Roman CYR" w:hAnsi="Times New Roman CYR" w:cs="Times New Roman CYR"/>
          <w:bCs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10-11.05.2024</w:t>
      </w:r>
      <w:r w:rsidR="00C07473">
        <w:rPr>
          <w:rFonts w:ascii="Times New Roman CYR" w:hAnsi="Times New Roman CYR" w:cs="Times New Roman CYR"/>
          <w:bCs/>
          <w:sz w:val="24"/>
          <w:szCs w:val="24"/>
        </w:rPr>
        <w:t>;  15-16.06.2024;  06-07.07.2024;  24-25.08.2024</w:t>
      </w:r>
    </w:p>
    <w:p w:rsidR="007314AB" w:rsidRPr="00E72798" w:rsidRDefault="007314AB" w:rsidP="00E72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p w:rsidR="007314AB" w:rsidRDefault="007314AB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 ДЕНЬ</w:t>
      </w:r>
      <w:r w:rsidR="00060493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06049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7279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F0265">
        <w:rPr>
          <w:rFonts w:ascii="Times New Roman CYR" w:hAnsi="Times New Roman CYR" w:cs="Times New Roman CYR"/>
          <w:sz w:val="24"/>
          <w:szCs w:val="24"/>
        </w:rPr>
        <w:t>6</w:t>
      </w:r>
      <w:r w:rsidR="00060493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00 – Отъезд группы из Смоленска.</w:t>
      </w:r>
    </w:p>
    <w:p w:rsidR="00E72798" w:rsidRDefault="00E72798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314AB" w:rsidRDefault="007314AB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 xml:space="preserve">  </w:t>
      </w:r>
      <w:r w:rsidRPr="00060493">
        <w:rPr>
          <w:rFonts w:ascii="Times New Roman CYR" w:hAnsi="Times New Roman CYR" w:cs="Times New Roman CYR"/>
          <w:b/>
          <w:sz w:val="21"/>
          <w:szCs w:val="21"/>
        </w:rPr>
        <w:t>Экскурсия в пути</w:t>
      </w:r>
      <w:r>
        <w:rPr>
          <w:rFonts w:ascii="Times New Roman CYR" w:hAnsi="Times New Roman CYR" w:cs="Times New Roman CYR"/>
          <w:sz w:val="21"/>
          <w:szCs w:val="21"/>
        </w:rPr>
        <w:t xml:space="preserve">. Прибытие в 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Минск </w:t>
      </w:r>
      <w:r>
        <w:rPr>
          <w:rFonts w:ascii="Times New Roman CYR" w:hAnsi="Times New Roman CYR" w:cs="Times New Roman CYR"/>
          <w:sz w:val="21"/>
          <w:szCs w:val="21"/>
        </w:rPr>
        <w:t>- столицу Белоруссии.</w:t>
      </w:r>
    </w:p>
    <w:p w:rsidR="00C74C7E" w:rsidRDefault="007314AB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Обзорная экскурсия по Минску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Всехсвятский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храмовый комплекс, проспект Независимости, </w:t>
      </w:r>
      <w:r w:rsidR="00060493">
        <w:rPr>
          <w:rFonts w:ascii="Times New Roman CYR" w:hAnsi="Times New Roman CYR" w:cs="Times New Roman CYR"/>
          <w:sz w:val="24"/>
          <w:szCs w:val="24"/>
        </w:rPr>
        <w:t xml:space="preserve">памятник </w:t>
      </w:r>
      <w:proofErr w:type="spellStart"/>
      <w:r w:rsidR="00060493">
        <w:rPr>
          <w:rFonts w:ascii="Times New Roman CYR" w:hAnsi="Times New Roman CYR" w:cs="Times New Roman CYR"/>
          <w:sz w:val="24"/>
          <w:szCs w:val="24"/>
        </w:rPr>
        <w:t>Якубу</w:t>
      </w:r>
      <w:proofErr w:type="spellEnd"/>
      <w:r w:rsidR="00060493">
        <w:rPr>
          <w:rFonts w:ascii="Times New Roman CYR" w:hAnsi="Times New Roman CYR" w:cs="Times New Roman CYR"/>
          <w:sz w:val="24"/>
          <w:szCs w:val="24"/>
        </w:rPr>
        <w:t xml:space="preserve"> Коласу, монумент Победы, </w:t>
      </w:r>
      <w:r>
        <w:rPr>
          <w:rFonts w:ascii="Times New Roman CYR" w:hAnsi="Times New Roman CYR" w:cs="Times New Roman CYR"/>
          <w:sz w:val="24"/>
          <w:szCs w:val="24"/>
        </w:rPr>
        <w:t xml:space="preserve">Красный костёл, </w:t>
      </w:r>
      <w:r w:rsidR="00C74C7E">
        <w:rPr>
          <w:rFonts w:ascii="Times New Roman CYR" w:hAnsi="Times New Roman CYR" w:cs="Times New Roman CYR"/>
          <w:sz w:val="24"/>
          <w:szCs w:val="24"/>
        </w:rPr>
        <w:t xml:space="preserve">Петропавловская церковь, </w:t>
      </w:r>
      <w:r>
        <w:rPr>
          <w:rFonts w:ascii="Times New Roman CYR" w:hAnsi="Times New Roman CYR" w:cs="Times New Roman CYR"/>
          <w:sz w:val="24"/>
          <w:szCs w:val="24"/>
        </w:rPr>
        <w:t>проспект Победителей, Минск-Арена, Дворец</w:t>
      </w:r>
      <w:r w:rsidR="00060493">
        <w:rPr>
          <w:rFonts w:ascii="Times New Roman CYR" w:hAnsi="Times New Roman CYR" w:cs="Times New Roman CYR"/>
          <w:sz w:val="24"/>
          <w:szCs w:val="24"/>
        </w:rPr>
        <w:t xml:space="preserve"> Независимости,</w:t>
      </w:r>
      <w:r w:rsidR="00060493" w:rsidRPr="0006049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60493">
        <w:rPr>
          <w:rFonts w:ascii="Times New Roman CYR" w:hAnsi="Times New Roman CYR" w:cs="Times New Roman CYR"/>
          <w:sz w:val="24"/>
          <w:szCs w:val="24"/>
        </w:rPr>
        <w:t>«Остров слёз и печали», Тро</w:t>
      </w:r>
      <w:r w:rsidR="00C74C7E">
        <w:rPr>
          <w:rFonts w:ascii="Times New Roman CYR" w:hAnsi="Times New Roman CYR" w:cs="Times New Roman CYR"/>
          <w:sz w:val="24"/>
          <w:szCs w:val="24"/>
        </w:rPr>
        <w:t>ицкое предместье, Большой театр и др.</w:t>
      </w:r>
    </w:p>
    <w:p w:rsidR="007314AB" w:rsidRDefault="00E72798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</w:t>
      </w:r>
      <w:r w:rsidR="007314AB" w:rsidRPr="00C74C7E">
        <w:rPr>
          <w:rFonts w:ascii="Times New Roman CYR" w:hAnsi="Times New Roman CYR" w:cs="Times New Roman CYR"/>
          <w:b/>
          <w:sz w:val="24"/>
          <w:szCs w:val="24"/>
        </w:rPr>
        <w:t xml:space="preserve">Пешеходная экскурсия по </w:t>
      </w:r>
      <w:r w:rsidR="00C74C7E">
        <w:rPr>
          <w:rFonts w:ascii="Times New Roman CYR" w:hAnsi="Times New Roman CYR" w:cs="Times New Roman CYR"/>
          <w:b/>
          <w:sz w:val="24"/>
          <w:szCs w:val="24"/>
        </w:rPr>
        <w:t xml:space="preserve">исторической части - </w:t>
      </w:r>
      <w:r w:rsidR="007314AB" w:rsidRPr="00C74C7E">
        <w:rPr>
          <w:rFonts w:ascii="Times New Roman CYR" w:hAnsi="Times New Roman CYR" w:cs="Times New Roman CYR"/>
          <w:b/>
          <w:sz w:val="24"/>
          <w:szCs w:val="24"/>
        </w:rPr>
        <w:t>Верхнему городу</w:t>
      </w:r>
      <w:r>
        <w:rPr>
          <w:rFonts w:ascii="Times New Roman CYR" w:hAnsi="Times New Roman CYR" w:cs="Times New Roman CYR"/>
          <w:sz w:val="24"/>
          <w:szCs w:val="24"/>
        </w:rPr>
        <w:t xml:space="preserve">: кафедральный </w:t>
      </w:r>
      <w:proofErr w:type="spellStart"/>
      <w:r w:rsidR="00C74C7E">
        <w:rPr>
          <w:rFonts w:ascii="Times New Roman CYR" w:hAnsi="Times New Roman CYR" w:cs="Times New Roman CYR"/>
          <w:sz w:val="24"/>
          <w:szCs w:val="24"/>
        </w:rPr>
        <w:t>Мариинский</w:t>
      </w:r>
      <w:proofErr w:type="spellEnd"/>
      <w:r w:rsidR="00C74C7E">
        <w:rPr>
          <w:rFonts w:ascii="Times New Roman CYR" w:hAnsi="Times New Roman CYR" w:cs="Times New Roman CYR"/>
          <w:sz w:val="24"/>
          <w:szCs w:val="24"/>
        </w:rPr>
        <w:t xml:space="preserve"> костёл, кафедральный собор святого Духа,</w:t>
      </w:r>
      <w:r w:rsidR="007314AB">
        <w:rPr>
          <w:rFonts w:ascii="Times New Roman CYR" w:hAnsi="Times New Roman CYR" w:cs="Times New Roman CYR"/>
          <w:sz w:val="24"/>
          <w:szCs w:val="24"/>
        </w:rPr>
        <w:t xml:space="preserve"> памятники "Городские весы"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060493">
        <w:rPr>
          <w:rFonts w:ascii="Times New Roman CYR" w:hAnsi="Times New Roman CYR" w:cs="Times New Roman CYR"/>
          <w:sz w:val="24"/>
          <w:szCs w:val="24"/>
        </w:rPr>
        <w:t xml:space="preserve"> "</w:t>
      </w:r>
      <w:proofErr w:type="spellStart"/>
      <w:proofErr w:type="gramStart"/>
      <w:r w:rsidR="00060493">
        <w:rPr>
          <w:rFonts w:ascii="Times New Roman CYR" w:hAnsi="Times New Roman CYR" w:cs="Times New Roman CYR"/>
          <w:sz w:val="24"/>
          <w:szCs w:val="24"/>
        </w:rPr>
        <w:t>Губерна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060493">
        <w:rPr>
          <w:rFonts w:ascii="Times New Roman CYR" w:hAnsi="Times New Roman CYR" w:cs="Times New Roman CYR"/>
          <w:sz w:val="24"/>
          <w:szCs w:val="24"/>
        </w:rPr>
        <w:t>торская</w:t>
      </w:r>
      <w:proofErr w:type="spellEnd"/>
      <w:proofErr w:type="gramEnd"/>
      <w:r w:rsidR="00060493">
        <w:rPr>
          <w:rFonts w:ascii="Times New Roman CYR" w:hAnsi="Times New Roman CYR" w:cs="Times New Roman CYR"/>
          <w:sz w:val="24"/>
          <w:szCs w:val="24"/>
        </w:rPr>
        <w:t xml:space="preserve"> пролётка",</w:t>
      </w:r>
      <w:r w:rsidR="007314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74C7E">
        <w:rPr>
          <w:rFonts w:ascii="Times New Roman CYR" w:hAnsi="Times New Roman CYR" w:cs="Times New Roman CYR"/>
          <w:sz w:val="24"/>
          <w:szCs w:val="24"/>
        </w:rPr>
        <w:t xml:space="preserve">Ратуша, </w:t>
      </w:r>
      <w:r w:rsidR="007314AB">
        <w:rPr>
          <w:rFonts w:ascii="Times New Roman CYR" w:hAnsi="Times New Roman CYR" w:cs="Times New Roman CYR"/>
          <w:sz w:val="24"/>
          <w:szCs w:val="24"/>
        </w:rPr>
        <w:t>старая городская застройка.</w:t>
      </w:r>
    </w:p>
    <w:p w:rsidR="00C74C7E" w:rsidRDefault="007314AB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</w:p>
    <w:p w:rsidR="007314AB" w:rsidRPr="00C74C7E" w:rsidRDefault="00C74C7E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4"/>
          <w:szCs w:val="24"/>
        </w:rPr>
      </w:pPr>
      <w:r w:rsidRPr="00C74C7E">
        <w:rPr>
          <w:rFonts w:ascii="Times New Roman CYR" w:hAnsi="Times New Roman CYR" w:cs="Times New Roman CYR"/>
          <w:i/>
          <w:sz w:val="24"/>
          <w:szCs w:val="24"/>
        </w:rPr>
        <w:t>Обед в кафе</w:t>
      </w:r>
      <w:r>
        <w:rPr>
          <w:rFonts w:ascii="Times New Roman CYR" w:hAnsi="Times New Roman CYR" w:cs="Times New Roman CYR"/>
          <w:i/>
          <w:sz w:val="24"/>
          <w:szCs w:val="24"/>
        </w:rPr>
        <w:t xml:space="preserve">. </w:t>
      </w:r>
      <w:r w:rsidR="007314AB">
        <w:rPr>
          <w:rFonts w:ascii="Times New Roman CYR" w:hAnsi="Times New Roman CYR" w:cs="Times New Roman CYR"/>
          <w:sz w:val="24"/>
          <w:szCs w:val="24"/>
        </w:rPr>
        <w:t>Размещение в гостинице</w:t>
      </w:r>
      <w:r w:rsidR="00DF720F">
        <w:rPr>
          <w:rFonts w:ascii="Times New Roman CYR" w:hAnsi="Times New Roman CYR" w:cs="Times New Roman CYR"/>
          <w:sz w:val="24"/>
          <w:szCs w:val="24"/>
        </w:rPr>
        <w:t xml:space="preserve"> в центре Минска</w:t>
      </w:r>
      <w:r w:rsidR="007314AB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7314AB" w:rsidRPr="00C74C7E">
        <w:rPr>
          <w:rFonts w:ascii="Times New Roman CYR" w:hAnsi="Times New Roman CYR" w:cs="Times New Roman CYR"/>
          <w:i/>
          <w:sz w:val="24"/>
          <w:szCs w:val="24"/>
        </w:rPr>
        <w:t>Свободное врем</w:t>
      </w:r>
      <w:r>
        <w:rPr>
          <w:rFonts w:ascii="Times New Roman CYR" w:hAnsi="Times New Roman CYR" w:cs="Times New Roman CYR"/>
          <w:i/>
          <w:sz w:val="24"/>
          <w:szCs w:val="24"/>
        </w:rPr>
        <w:t>я</w:t>
      </w:r>
      <w:r w:rsidR="007314AB">
        <w:rPr>
          <w:rFonts w:ascii="Times New Roman CYR" w:hAnsi="Times New Roman CYR" w:cs="Times New Roman CYR"/>
          <w:sz w:val="24"/>
          <w:szCs w:val="24"/>
        </w:rPr>
        <w:t>.</w:t>
      </w:r>
    </w:p>
    <w:p w:rsidR="007314AB" w:rsidRDefault="007314AB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</w:t>
      </w:r>
    </w:p>
    <w:p w:rsidR="007314AB" w:rsidRDefault="007314AB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 ДЕНЬ</w:t>
      </w:r>
      <w:r w:rsidR="00060493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C74C7E" w:rsidRPr="00C74C7E">
        <w:rPr>
          <w:rFonts w:ascii="Times New Roman CYR" w:hAnsi="Times New Roman CYR" w:cs="Times New Roman CYR"/>
          <w:i/>
          <w:sz w:val="24"/>
          <w:szCs w:val="24"/>
        </w:rPr>
        <w:t xml:space="preserve">Завтрак. </w:t>
      </w:r>
      <w:r w:rsidR="00C74C7E">
        <w:rPr>
          <w:rFonts w:ascii="Times New Roman CYR" w:hAnsi="Times New Roman CYR" w:cs="Times New Roman CYR"/>
          <w:sz w:val="24"/>
          <w:szCs w:val="24"/>
        </w:rPr>
        <w:t>Освобождение номеров.</w:t>
      </w:r>
    </w:p>
    <w:p w:rsidR="00E72798" w:rsidRDefault="00E72798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</w:t>
      </w:r>
    </w:p>
    <w:p w:rsidR="007314AB" w:rsidRDefault="00E72798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7314AB">
        <w:rPr>
          <w:rFonts w:ascii="Times New Roman CYR" w:hAnsi="Times New Roman CYR" w:cs="Times New Roman CYR"/>
          <w:sz w:val="24"/>
          <w:szCs w:val="24"/>
        </w:rPr>
        <w:t xml:space="preserve">Переезд  в </w:t>
      </w:r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>город  Несвиж</w:t>
      </w:r>
      <w:r w:rsidR="00A9107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A91077" w:rsidRPr="00A91077">
        <w:rPr>
          <w:rFonts w:ascii="Times New Roman CYR" w:hAnsi="Times New Roman CYR" w:cs="Times New Roman CYR"/>
          <w:bCs/>
          <w:sz w:val="24"/>
          <w:szCs w:val="24"/>
        </w:rPr>
        <w:t>Минской области.</w:t>
      </w:r>
      <w:r w:rsidR="00C74C7E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72798" w:rsidRDefault="00E72798" w:rsidP="005F1443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</w:t>
      </w:r>
      <w:proofErr w:type="gramStart"/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 xml:space="preserve">Обзорная экскурсия по городу </w:t>
      </w:r>
      <w:r w:rsidR="007314AB">
        <w:rPr>
          <w:rFonts w:ascii="Times New Roman CYR" w:hAnsi="Times New Roman CYR" w:cs="Times New Roman CYR"/>
          <w:sz w:val="24"/>
          <w:szCs w:val="24"/>
        </w:rPr>
        <w:t>(ансамбль Ратуши с торг</w:t>
      </w:r>
      <w:r>
        <w:rPr>
          <w:rFonts w:ascii="Times New Roman CYR" w:hAnsi="Times New Roman CYR" w:cs="Times New Roman CYR"/>
          <w:sz w:val="24"/>
          <w:szCs w:val="24"/>
        </w:rPr>
        <w:t xml:space="preserve">овыми рядами, «дом на   рынке», </w:t>
      </w:r>
      <w:proofErr w:type="gramEnd"/>
    </w:p>
    <w:p w:rsidR="00E72798" w:rsidRDefault="007314AB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Слуцкая брама, монастырь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бенедиктинок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Плебания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др.). </w:t>
      </w:r>
      <w:proofErr w:type="gramEnd"/>
    </w:p>
    <w:p w:rsidR="007314AB" w:rsidRDefault="00E72798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>Посещение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>Несвижского</w:t>
      </w:r>
      <w:proofErr w:type="spellEnd"/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 xml:space="preserve"> фарного костела эпохи барокко и  уникальной усыпальницы </w:t>
      </w:r>
    </w:p>
    <w:p w:rsidR="007314AB" w:rsidRDefault="00C74C7E" w:rsidP="005F1443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рода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Ра</w:t>
      </w:r>
      <w:r w:rsidR="00A91077">
        <w:rPr>
          <w:rFonts w:ascii="Times New Roman CYR" w:hAnsi="Times New Roman CYR" w:cs="Times New Roman CYR"/>
          <w:b/>
          <w:bCs/>
          <w:sz w:val="24"/>
          <w:szCs w:val="24"/>
        </w:rPr>
        <w:t>дзивиллов</w:t>
      </w:r>
      <w:proofErr w:type="spellEnd"/>
      <w:r w:rsidR="00A91077">
        <w:rPr>
          <w:rFonts w:ascii="Times New Roman CYR" w:hAnsi="Times New Roman CYR" w:cs="Times New Roman CYR"/>
          <w:b/>
          <w:bCs/>
          <w:sz w:val="24"/>
          <w:szCs w:val="24"/>
        </w:rPr>
        <w:t xml:space="preserve"> (по возможности)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</w:p>
    <w:p w:rsidR="00A91077" w:rsidRDefault="00E72798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314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74C7E">
        <w:rPr>
          <w:rFonts w:ascii="Times New Roman CYR" w:hAnsi="Times New Roman CYR" w:cs="Times New Roman CYR"/>
          <w:b/>
          <w:bCs/>
          <w:sz w:val="24"/>
          <w:szCs w:val="24"/>
        </w:rPr>
        <w:t>Экскурсия во дворцово-замковый комплекс</w:t>
      </w:r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 xml:space="preserve"> белорусских магнатов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>Радзивил</w:t>
      </w:r>
      <w:r w:rsidR="00C74C7E">
        <w:rPr>
          <w:rFonts w:ascii="Times New Roman CYR" w:hAnsi="Times New Roman CYR" w:cs="Times New Roman CYR"/>
          <w:b/>
          <w:bCs/>
          <w:sz w:val="24"/>
          <w:szCs w:val="24"/>
        </w:rPr>
        <w:t>л</w:t>
      </w:r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  <w:proofErr w:type="spellEnd"/>
      <w:r w:rsidR="00C74C7E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gramStart"/>
      <w:r w:rsidR="00C74C7E">
        <w:rPr>
          <w:rFonts w:ascii="Times New Roman CYR" w:hAnsi="Times New Roman CYR" w:cs="Times New Roman CYR"/>
          <w:sz w:val="24"/>
          <w:szCs w:val="24"/>
        </w:rPr>
        <w:t>включё</w:t>
      </w:r>
      <w:r w:rsidR="00A91077">
        <w:rPr>
          <w:rFonts w:ascii="Times New Roman CYR" w:hAnsi="Times New Roman CYR" w:cs="Times New Roman CYR"/>
          <w:sz w:val="24"/>
          <w:szCs w:val="24"/>
        </w:rPr>
        <w:t>нным</w:t>
      </w:r>
      <w:proofErr w:type="gramEnd"/>
      <w:r w:rsidR="00A91077">
        <w:rPr>
          <w:rFonts w:ascii="Times New Roman CYR" w:hAnsi="Times New Roman CYR" w:cs="Times New Roman CYR"/>
          <w:sz w:val="24"/>
          <w:szCs w:val="24"/>
        </w:rPr>
        <w:t xml:space="preserve"> в список </w:t>
      </w:r>
      <w:r w:rsidR="007314AB">
        <w:rPr>
          <w:rFonts w:ascii="Times New Roman CYR" w:hAnsi="Times New Roman CYR" w:cs="Times New Roman CYR"/>
          <w:sz w:val="24"/>
          <w:szCs w:val="24"/>
        </w:rPr>
        <w:t>архитект</w:t>
      </w:r>
      <w:r w:rsidR="00A91077">
        <w:rPr>
          <w:rFonts w:ascii="Times New Roman CYR" w:hAnsi="Times New Roman CYR" w:cs="Times New Roman CYR"/>
          <w:sz w:val="24"/>
          <w:szCs w:val="24"/>
        </w:rPr>
        <w:t>урных памятников</w:t>
      </w:r>
      <w:r w:rsidR="007314AB">
        <w:rPr>
          <w:rFonts w:ascii="Times New Roman CYR" w:hAnsi="Times New Roman CYR" w:cs="Times New Roman CYR"/>
          <w:sz w:val="24"/>
          <w:szCs w:val="24"/>
        </w:rPr>
        <w:t>, охра</w:t>
      </w:r>
      <w:r w:rsidR="00A91077">
        <w:rPr>
          <w:rFonts w:ascii="Times New Roman CYR" w:hAnsi="Times New Roman CYR" w:cs="Times New Roman CYR"/>
          <w:sz w:val="24"/>
          <w:szCs w:val="24"/>
        </w:rPr>
        <w:t>няемых ЮНЕСКО</w:t>
      </w:r>
      <w:r w:rsidR="007314AB">
        <w:rPr>
          <w:rFonts w:ascii="Times New Roman CYR" w:hAnsi="Times New Roman CYR" w:cs="Times New Roman CYR"/>
          <w:sz w:val="24"/>
          <w:szCs w:val="24"/>
        </w:rPr>
        <w:t>. Прогулка по старинному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91077">
        <w:rPr>
          <w:rFonts w:ascii="Times New Roman CYR" w:hAnsi="Times New Roman CYR" w:cs="Times New Roman CYR"/>
          <w:sz w:val="24"/>
          <w:szCs w:val="24"/>
        </w:rPr>
        <w:t>Парку.</w:t>
      </w:r>
    </w:p>
    <w:p w:rsidR="00E72798" w:rsidRDefault="007314AB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314AB" w:rsidRPr="00A91077" w:rsidRDefault="00E72798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7314AB" w:rsidRPr="00A91077">
        <w:rPr>
          <w:rFonts w:ascii="Times New Roman CYR" w:hAnsi="Times New Roman CYR" w:cs="Times New Roman CYR"/>
          <w:i/>
          <w:sz w:val="24"/>
          <w:szCs w:val="24"/>
        </w:rPr>
        <w:t>Обед.</w:t>
      </w:r>
    </w:p>
    <w:p w:rsidR="00E72798" w:rsidRDefault="00A91077" w:rsidP="005F1443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 CYR" w:hAnsi="Times New Roman CYR" w:cs="Times New Roman CYR"/>
          <w:sz w:val="24"/>
          <w:szCs w:val="24"/>
        </w:rPr>
      </w:pPr>
      <w:r w:rsidRPr="00A91077">
        <w:rPr>
          <w:rFonts w:ascii="Times New Roman CYR" w:hAnsi="Times New Roman CYR" w:cs="Times New Roman CYR"/>
          <w:sz w:val="24"/>
          <w:szCs w:val="24"/>
        </w:rPr>
        <w:t xml:space="preserve">                 </w:t>
      </w:r>
    </w:p>
    <w:p w:rsidR="00E72798" w:rsidRDefault="00E72798" w:rsidP="005F1443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A91077" w:rsidRPr="00A91077">
        <w:rPr>
          <w:rFonts w:ascii="Times New Roman CYR" w:hAnsi="Times New Roman CYR" w:cs="Times New Roman CYR"/>
          <w:sz w:val="24"/>
          <w:szCs w:val="24"/>
        </w:rPr>
        <w:t xml:space="preserve">Переезд </w:t>
      </w:r>
      <w:r w:rsidR="007314AB" w:rsidRPr="00A91077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A91077" w:rsidRPr="00A91077">
        <w:rPr>
          <w:rFonts w:ascii="Times New Roman CYR" w:hAnsi="Times New Roman CYR" w:cs="Times New Roman CYR"/>
          <w:bCs/>
          <w:sz w:val="24"/>
          <w:szCs w:val="24"/>
        </w:rPr>
        <w:t>посёлок</w:t>
      </w:r>
      <w:r w:rsidR="00A9107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>Мир</w:t>
      </w:r>
      <w:r w:rsidR="00A91077">
        <w:rPr>
          <w:rFonts w:ascii="Times New Roman CYR" w:hAnsi="Times New Roman CYR" w:cs="Times New Roman CYR"/>
          <w:b/>
          <w:bCs/>
          <w:sz w:val="24"/>
          <w:szCs w:val="24"/>
        </w:rPr>
        <w:t xml:space="preserve"> Гродненской области</w:t>
      </w:r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proofErr w:type="gramStart"/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 xml:space="preserve">Знакомство </w:t>
      </w:r>
      <w:r w:rsidR="00A91077">
        <w:rPr>
          <w:rFonts w:ascii="Times New Roman CYR" w:hAnsi="Times New Roman CYR" w:cs="Times New Roman CYR"/>
          <w:bCs/>
          <w:sz w:val="24"/>
          <w:szCs w:val="24"/>
        </w:rPr>
        <w:t xml:space="preserve">с посёлком </w:t>
      </w:r>
      <w:r w:rsidR="007314AB" w:rsidRPr="00A9107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A91077" w:rsidRPr="00FB465B">
        <w:rPr>
          <w:rFonts w:ascii="Times New Roman CYR" w:hAnsi="Times New Roman CYR" w:cs="Times New Roman CYR"/>
          <w:bCs/>
          <w:sz w:val="24"/>
          <w:szCs w:val="24"/>
        </w:rPr>
        <w:t>(Р</w:t>
      </w:r>
      <w:r w:rsidR="007314AB" w:rsidRPr="00FB465B">
        <w:rPr>
          <w:rFonts w:ascii="Times New Roman CYR" w:hAnsi="Times New Roman CYR" w:cs="Times New Roman CYR"/>
          <w:bCs/>
          <w:sz w:val="24"/>
          <w:szCs w:val="24"/>
        </w:rPr>
        <w:t>ыночная</w:t>
      </w:r>
      <w:r w:rsidR="00A91077" w:rsidRPr="00FB465B">
        <w:rPr>
          <w:rFonts w:ascii="Times New Roman CYR" w:hAnsi="Times New Roman CYR" w:cs="Times New Roman CYR"/>
          <w:bCs/>
          <w:sz w:val="24"/>
          <w:szCs w:val="24"/>
        </w:rPr>
        <w:t xml:space="preserve"> площадь, </w:t>
      </w:r>
      <w:proofErr w:type="gramEnd"/>
    </w:p>
    <w:p w:rsidR="00FB465B" w:rsidRPr="00FB465B" w:rsidRDefault="007314AB" w:rsidP="005F1443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FB465B">
        <w:rPr>
          <w:rFonts w:ascii="Times New Roman CYR" w:hAnsi="Times New Roman CYR" w:cs="Times New Roman CYR"/>
          <w:bCs/>
          <w:sz w:val="24"/>
          <w:szCs w:val="24"/>
        </w:rPr>
        <w:t xml:space="preserve">здания в </w:t>
      </w:r>
      <w:proofErr w:type="gramStart"/>
      <w:r w:rsidRPr="00FB465B">
        <w:rPr>
          <w:rFonts w:ascii="Times New Roman CYR" w:hAnsi="Times New Roman CYR" w:cs="Times New Roman CYR"/>
          <w:bCs/>
          <w:sz w:val="24"/>
          <w:szCs w:val="24"/>
        </w:rPr>
        <w:t>стиле</w:t>
      </w:r>
      <w:proofErr w:type="gramEnd"/>
      <w:r w:rsidRPr="00FB465B">
        <w:rPr>
          <w:rFonts w:ascii="Times New Roman CYR" w:hAnsi="Times New Roman CYR" w:cs="Times New Roman CYR"/>
          <w:bCs/>
          <w:sz w:val="24"/>
          <w:szCs w:val="24"/>
        </w:rPr>
        <w:t xml:space="preserve"> барокко, </w:t>
      </w:r>
      <w:r w:rsidR="00FB465B" w:rsidRPr="00FB465B">
        <w:rPr>
          <w:rFonts w:ascii="Times New Roman CYR" w:hAnsi="Times New Roman CYR" w:cs="Times New Roman CYR"/>
          <w:bCs/>
          <w:sz w:val="24"/>
          <w:szCs w:val="24"/>
        </w:rPr>
        <w:t>Свято-Троицкая церковь, костёл святого Николая,</w:t>
      </w:r>
      <w:r w:rsidRPr="00FB465B">
        <w:rPr>
          <w:rFonts w:ascii="Times New Roman CYR" w:hAnsi="Times New Roman CYR" w:cs="Times New Roman CYR"/>
          <w:bCs/>
          <w:sz w:val="24"/>
          <w:szCs w:val="24"/>
        </w:rPr>
        <w:t xml:space="preserve"> синагога, </w:t>
      </w:r>
      <w:proofErr w:type="spellStart"/>
      <w:r w:rsidRPr="00FB465B">
        <w:rPr>
          <w:rFonts w:ascii="Times New Roman CYR" w:hAnsi="Times New Roman CYR" w:cs="Times New Roman CYR"/>
          <w:bCs/>
          <w:sz w:val="24"/>
          <w:szCs w:val="24"/>
        </w:rPr>
        <w:t>иешива</w:t>
      </w:r>
      <w:proofErr w:type="spellEnd"/>
      <w:r w:rsidRPr="00FB465B">
        <w:rPr>
          <w:rFonts w:ascii="Times New Roman CYR" w:hAnsi="Times New Roman CYR" w:cs="Times New Roman CYR"/>
          <w:bCs/>
          <w:sz w:val="24"/>
          <w:szCs w:val="24"/>
        </w:rPr>
        <w:t>)</w:t>
      </w:r>
      <w:r w:rsidR="00FB465B" w:rsidRPr="00FB465B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E72798" w:rsidRDefault="00FB465B" w:rsidP="005F1443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E72798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Экскурсия в Мирский замок – памятник</w:t>
      </w:r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оборонного зодчест</w:t>
      </w:r>
      <w:r w:rsidR="00E72798">
        <w:rPr>
          <w:rFonts w:ascii="Times New Roman CYR" w:hAnsi="Times New Roman CYR" w:cs="Times New Roman CYR"/>
          <w:b/>
          <w:bCs/>
          <w:sz w:val="24"/>
          <w:szCs w:val="24"/>
        </w:rPr>
        <w:t xml:space="preserve">ва XVI-XVII веков, также </w:t>
      </w:r>
    </w:p>
    <w:p w:rsidR="007314AB" w:rsidRPr="00FB465B" w:rsidRDefault="00FB465B" w:rsidP="005F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включённым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 список</w:t>
      </w:r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 xml:space="preserve"> архитектурных па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мятников, охраняемых ЮНЕСКО. Подъём на средневековую боевую башню замка</w:t>
      </w:r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FB465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Внешний осмотр часовни-усыпальницы князей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Святополк-Мирских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Pr="00FB465B">
        <w:rPr>
          <w:rFonts w:ascii="Times New Roman CYR" w:hAnsi="Times New Roman CYR" w:cs="Times New Roman CYR"/>
          <w:bCs/>
          <w:sz w:val="24"/>
          <w:szCs w:val="24"/>
        </w:rPr>
        <w:t>Свободное время.</w:t>
      </w:r>
    </w:p>
    <w:p w:rsidR="007314AB" w:rsidRPr="00E72798" w:rsidRDefault="00E72798" w:rsidP="005F1443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314A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FB465B">
        <w:rPr>
          <w:rFonts w:ascii="Times New Roman CYR" w:hAnsi="Times New Roman CYR" w:cs="Times New Roman CYR"/>
          <w:sz w:val="24"/>
          <w:szCs w:val="24"/>
        </w:rPr>
        <w:t>По окончании программы – отъезд в Смоленск. О</w:t>
      </w:r>
      <w:r w:rsidR="007314AB">
        <w:rPr>
          <w:rFonts w:ascii="Times New Roman CYR" w:hAnsi="Times New Roman CYR" w:cs="Times New Roman CYR"/>
          <w:sz w:val="24"/>
          <w:szCs w:val="24"/>
        </w:rPr>
        <w:t>риентировочно</w:t>
      </w:r>
      <w:r w:rsidR="00FB465B">
        <w:rPr>
          <w:rFonts w:ascii="Times New Roman CYR" w:hAnsi="Times New Roman CYR" w:cs="Times New Roman CYR"/>
          <w:sz w:val="24"/>
          <w:szCs w:val="24"/>
        </w:rPr>
        <w:t xml:space="preserve">е время прибытия -  </w:t>
      </w:r>
      <w:r w:rsidR="007314AB">
        <w:rPr>
          <w:rFonts w:ascii="Times New Roman CYR" w:hAnsi="Times New Roman CYR" w:cs="Times New Roman CYR"/>
          <w:sz w:val="24"/>
          <w:szCs w:val="24"/>
        </w:rPr>
        <w:t>24 часа.</w:t>
      </w:r>
    </w:p>
    <w:p w:rsidR="007314AB" w:rsidRDefault="007314AB" w:rsidP="00B16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314AB" w:rsidRDefault="007314AB" w:rsidP="007314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314AB" w:rsidRDefault="00E72798" w:rsidP="007314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</w:t>
      </w:r>
      <w:r w:rsidR="00DF720F">
        <w:rPr>
          <w:rFonts w:ascii="Times New Roman CYR" w:hAnsi="Times New Roman CYR" w:cs="Times New Roman CYR"/>
          <w:b/>
          <w:bCs/>
          <w:sz w:val="24"/>
          <w:szCs w:val="24"/>
        </w:rPr>
        <w:t>СТОИМОСТЬ ТУРА: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3147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F0070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07473">
        <w:rPr>
          <w:rFonts w:ascii="Times New Roman CYR" w:hAnsi="Times New Roman CYR" w:cs="Times New Roman CYR"/>
          <w:b/>
          <w:bCs/>
          <w:sz w:val="24"/>
          <w:szCs w:val="24"/>
        </w:rPr>
        <w:t>125</w:t>
      </w:r>
      <w:r w:rsidR="00FB465B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C07473">
        <w:rPr>
          <w:rFonts w:ascii="Times New Roman CYR" w:hAnsi="Times New Roman CYR" w:cs="Times New Roman CYR"/>
          <w:b/>
          <w:bCs/>
          <w:sz w:val="24"/>
          <w:szCs w:val="24"/>
        </w:rPr>
        <w:t>0 (12000 на заезд 10-11.05)</w:t>
      </w:r>
      <w:r w:rsidR="007314A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B465B">
        <w:rPr>
          <w:rFonts w:ascii="Times New Roman CYR" w:hAnsi="Times New Roman CYR" w:cs="Times New Roman CYR"/>
          <w:sz w:val="24"/>
          <w:szCs w:val="24"/>
        </w:rPr>
        <w:t>–</w:t>
      </w:r>
      <w:r w:rsidR="007314AB">
        <w:rPr>
          <w:rFonts w:ascii="Times New Roman CYR" w:hAnsi="Times New Roman CYR" w:cs="Times New Roman CYR"/>
          <w:sz w:val="24"/>
          <w:szCs w:val="24"/>
        </w:rPr>
        <w:t xml:space="preserve"> взрослые</w:t>
      </w:r>
      <w:r w:rsidR="00FB465B">
        <w:rPr>
          <w:rFonts w:ascii="Times New Roman CYR" w:hAnsi="Times New Roman CYR" w:cs="Times New Roman CYR"/>
          <w:sz w:val="24"/>
          <w:szCs w:val="24"/>
        </w:rPr>
        <w:t>,</w:t>
      </w:r>
    </w:p>
    <w:p w:rsidR="007314AB" w:rsidRDefault="007314AB" w:rsidP="007314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</w:t>
      </w:r>
      <w:r w:rsidR="00E7279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E72798"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  <w:r w:rsidR="00C07473">
        <w:rPr>
          <w:rFonts w:ascii="Times New Roman CYR" w:hAnsi="Times New Roman CYR" w:cs="Times New Roman CYR"/>
          <w:b/>
          <w:bCs/>
          <w:sz w:val="24"/>
          <w:szCs w:val="24"/>
        </w:rPr>
        <w:t>121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00 </w:t>
      </w:r>
      <w:r w:rsidR="00C07473">
        <w:rPr>
          <w:rFonts w:ascii="Times New Roman CYR" w:hAnsi="Times New Roman CYR" w:cs="Times New Roman CYR"/>
          <w:b/>
          <w:bCs/>
          <w:sz w:val="24"/>
          <w:szCs w:val="24"/>
        </w:rPr>
        <w:t xml:space="preserve">(11600 на заезд 10-11.05) </w:t>
      </w:r>
      <w:r w:rsidR="007013E2"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z w:val="24"/>
          <w:szCs w:val="24"/>
        </w:rPr>
        <w:t xml:space="preserve"> дети  </w:t>
      </w:r>
    </w:p>
    <w:p w:rsidR="007314AB" w:rsidRDefault="007314AB" w:rsidP="007314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314AB" w:rsidRDefault="007314AB" w:rsidP="00731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Фирма оставляет за собой право на изменение порядка проведения экскурсий и порядка посещения экскурсионных объектов.</w:t>
      </w:r>
    </w:p>
    <w:p w:rsidR="00E72798" w:rsidRDefault="007013E2" w:rsidP="00731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0"/>
          <w:szCs w:val="20"/>
        </w:rPr>
      </w:pPr>
      <w:r w:rsidRPr="007013E2">
        <w:rPr>
          <w:rFonts w:ascii="Times New Roman CYR" w:hAnsi="Times New Roman CYR" w:cs="Times New Roman CYR"/>
          <w:b/>
          <w:sz w:val="20"/>
          <w:szCs w:val="20"/>
        </w:rPr>
        <w:t xml:space="preserve">                                  </w:t>
      </w:r>
      <w:r w:rsidR="00E72798">
        <w:rPr>
          <w:rFonts w:ascii="Times New Roman CYR" w:hAnsi="Times New Roman CYR" w:cs="Times New Roman CYR"/>
          <w:b/>
          <w:sz w:val="20"/>
          <w:szCs w:val="20"/>
        </w:rPr>
        <w:t xml:space="preserve">      </w:t>
      </w:r>
    </w:p>
    <w:p w:rsidR="00824B28" w:rsidRPr="00E72798" w:rsidRDefault="00E72798" w:rsidP="00E7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                                                      </w:t>
      </w:r>
      <w:r w:rsidR="007013E2" w:rsidRPr="007013E2">
        <w:rPr>
          <w:rFonts w:ascii="Times New Roman CYR" w:hAnsi="Times New Roman CYR" w:cs="Times New Roman CYR"/>
          <w:b/>
          <w:sz w:val="20"/>
          <w:szCs w:val="20"/>
        </w:rPr>
        <w:t xml:space="preserve"> </w:t>
      </w:r>
      <w:r w:rsidR="007013E2" w:rsidRPr="00E72798">
        <w:rPr>
          <w:rFonts w:ascii="Times New Roman CYR" w:hAnsi="Times New Roman CYR" w:cs="Times New Roman CYR"/>
          <w:b/>
          <w:sz w:val="24"/>
          <w:szCs w:val="24"/>
        </w:rPr>
        <w:t>ЖЕЛАЕМ  ПРИЯТНОГО  ПУТЕШЕСТВИЯ!</w:t>
      </w:r>
    </w:p>
    <w:sectPr w:rsidR="00824B28" w:rsidRPr="00E72798" w:rsidSect="00B1644F">
      <w:pgSz w:w="12240" w:h="15840"/>
      <w:pgMar w:top="284" w:right="1041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4AB"/>
    <w:rsid w:val="00060493"/>
    <w:rsid w:val="003E10EC"/>
    <w:rsid w:val="00417D4D"/>
    <w:rsid w:val="004716B2"/>
    <w:rsid w:val="005F1443"/>
    <w:rsid w:val="00631479"/>
    <w:rsid w:val="00690F92"/>
    <w:rsid w:val="006B7D68"/>
    <w:rsid w:val="007013E2"/>
    <w:rsid w:val="007314AB"/>
    <w:rsid w:val="00824B28"/>
    <w:rsid w:val="00997D96"/>
    <w:rsid w:val="00A4764D"/>
    <w:rsid w:val="00A91077"/>
    <w:rsid w:val="00AA5A23"/>
    <w:rsid w:val="00AB0AF2"/>
    <w:rsid w:val="00B1644F"/>
    <w:rsid w:val="00BF0265"/>
    <w:rsid w:val="00C07473"/>
    <w:rsid w:val="00C74C7E"/>
    <w:rsid w:val="00CE0655"/>
    <w:rsid w:val="00DF4863"/>
    <w:rsid w:val="00DF720F"/>
    <w:rsid w:val="00E17FA1"/>
    <w:rsid w:val="00E46B2C"/>
    <w:rsid w:val="00E726D3"/>
    <w:rsid w:val="00E72798"/>
    <w:rsid w:val="00EB6A66"/>
    <w:rsid w:val="00F00701"/>
    <w:rsid w:val="00FB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id-to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12</cp:revision>
  <cp:lastPrinted>2023-07-25T14:35:00Z</cp:lastPrinted>
  <dcterms:created xsi:type="dcterms:W3CDTF">2023-01-09T09:37:00Z</dcterms:created>
  <dcterms:modified xsi:type="dcterms:W3CDTF">2024-03-29T11:59:00Z</dcterms:modified>
</cp:coreProperties>
</file>